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2DB" w:rsidRPr="008201D2" w:rsidRDefault="004F52DB" w:rsidP="008201D2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0"/>
          <w:rFonts w:asciiTheme="minorHAnsi" w:hAnsiTheme="minorHAnsi" w:cstheme="minorHAnsi"/>
          <w:b/>
          <w:bCs/>
          <w:sz w:val="24"/>
          <w:szCs w:val="24"/>
        </w:rPr>
      </w:pPr>
      <w:r w:rsidRPr="008201D2">
        <w:rPr>
          <w:rStyle w:val="A0"/>
          <w:rFonts w:asciiTheme="minorHAnsi" w:hAnsiTheme="minorHAnsi" w:cstheme="minorHAnsi"/>
          <w:b/>
          <w:bCs/>
          <w:sz w:val="24"/>
          <w:szCs w:val="24"/>
        </w:rPr>
        <w:t>2.1 CPD programme: How does the school ensure effective CPD in history? What impact does an effective CPD programme in history have on learning and teaching?</w:t>
      </w:r>
    </w:p>
    <w:p w:rsidR="008201D2" w:rsidRPr="00FA6FC4" w:rsidRDefault="008201D2" w:rsidP="00FA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21" w:lineRule="atLeast"/>
        <w:rPr>
          <w:rFonts w:cstheme="minorHAnsi"/>
          <w:color w:val="000000"/>
          <w:sz w:val="24"/>
          <w:szCs w:val="24"/>
        </w:rPr>
      </w:pPr>
      <w:r w:rsidRPr="008201D2">
        <w:rPr>
          <w:rFonts w:cstheme="minorHAnsi"/>
          <w:color w:val="000000"/>
          <w:sz w:val="24"/>
          <w:szCs w:val="24"/>
        </w:rPr>
        <w:t xml:space="preserve">There is corporate membership with Historical Association and the department makes use of HA CPD and resources. The department </w:t>
      </w:r>
      <w:r w:rsidR="0091709C">
        <w:rPr>
          <w:rFonts w:cstheme="minorHAnsi"/>
          <w:color w:val="000000"/>
          <w:sz w:val="24"/>
          <w:szCs w:val="24"/>
        </w:rPr>
        <w:t>seeks</w:t>
      </w:r>
      <w:r w:rsidRPr="008201D2">
        <w:rPr>
          <w:rFonts w:cstheme="minorHAnsi"/>
          <w:color w:val="000000"/>
          <w:sz w:val="24"/>
          <w:szCs w:val="24"/>
        </w:rPr>
        <w:t xml:space="preserve"> up-to-date knowledge. History CPD is matched to needs identified through self-evaluation.</w:t>
      </w:r>
      <w:r w:rsidR="00FA6FC4">
        <w:rPr>
          <w:rFonts w:cstheme="minorHAnsi"/>
          <w:color w:val="000000"/>
          <w:sz w:val="24"/>
          <w:szCs w:val="24"/>
        </w:rPr>
        <w:t xml:space="preserve"> </w:t>
      </w:r>
      <w:r w:rsidR="0091709C">
        <w:rPr>
          <w:rFonts w:cstheme="minorHAnsi"/>
          <w:color w:val="000000"/>
          <w:sz w:val="24"/>
          <w:szCs w:val="24"/>
        </w:rPr>
        <w:t xml:space="preserve">We believe </w:t>
      </w:r>
      <w:r w:rsidRPr="008201D2">
        <w:rPr>
          <w:rFonts w:cstheme="minorHAnsi"/>
          <w:color w:val="000000"/>
          <w:sz w:val="24"/>
          <w:szCs w:val="24"/>
        </w:rPr>
        <w:t xml:space="preserve">CPD has made an impact on learning and teaching. </w:t>
      </w:r>
    </w:p>
    <w:p w:rsidR="008201D2" w:rsidRPr="008201D2" w:rsidRDefault="008201D2" w:rsidP="008201D2"/>
    <w:p w:rsidR="004247A7" w:rsidRPr="00FA6FC4" w:rsidRDefault="004F52DB" w:rsidP="008201D2">
      <w:pPr>
        <w:rPr>
          <w:rStyle w:val="A0"/>
          <w:b/>
          <w:bCs/>
          <w:sz w:val="24"/>
          <w:szCs w:val="24"/>
        </w:rPr>
      </w:pPr>
      <w:r w:rsidRPr="00FA6FC4">
        <w:rPr>
          <w:rStyle w:val="A0"/>
          <w:b/>
          <w:bCs/>
          <w:sz w:val="24"/>
          <w:szCs w:val="24"/>
        </w:rPr>
        <w:t xml:space="preserve">The school and department take CPD seriously. Whole school CPD is monthly using </w:t>
      </w:r>
      <w:proofErr w:type="spellStart"/>
      <w:r w:rsidRPr="00FA6FC4">
        <w:rPr>
          <w:rStyle w:val="A0"/>
          <w:b/>
          <w:bCs/>
          <w:sz w:val="24"/>
          <w:szCs w:val="24"/>
        </w:rPr>
        <w:t>WalkThrus</w:t>
      </w:r>
      <w:proofErr w:type="spellEnd"/>
      <w:r w:rsidRPr="00FA6FC4">
        <w:rPr>
          <w:rStyle w:val="A0"/>
          <w:b/>
          <w:bCs/>
          <w:sz w:val="24"/>
          <w:szCs w:val="24"/>
        </w:rPr>
        <w:t>. In addition</w:t>
      </w:r>
      <w:r w:rsidR="00FA6FC4" w:rsidRPr="00FA6FC4">
        <w:rPr>
          <w:rStyle w:val="A0"/>
          <w:b/>
          <w:bCs/>
          <w:sz w:val="24"/>
          <w:szCs w:val="24"/>
        </w:rPr>
        <w:t>,</w:t>
      </w:r>
      <w:r w:rsidRPr="00FA6FC4">
        <w:rPr>
          <w:rStyle w:val="A0"/>
          <w:b/>
          <w:bCs/>
          <w:sz w:val="24"/>
          <w:szCs w:val="24"/>
        </w:rPr>
        <w:t xml:space="preserve"> history uses What the </w:t>
      </w:r>
      <w:r w:rsidR="0091709C">
        <w:rPr>
          <w:rStyle w:val="A0"/>
          <w:b/>
          <w:bCs/>
          <w:sz w:val="24"/>
          <w:szCs w:val="24"/>
        </w:rPr>
        <w:t>W</w:t>
      </w:r>
      <w:r w:rsidRPr="00FA6FC4">
        <w:rPr>
          <w:rStyle w:val="A0"/>
          <w:b/>
          <w:bCs/>
          <w:sz w:val="24"/>
          <w:szCs w:val="24"/>
        </w:rPr>
        <w:t xml:space="preserve">isdom </w:t>
      </w:r>
      <w:r w:rsidR="0091709C">
        <w:rPr>
          <w:rStyle w:val="A0"/>
          <w:b/>
          <w:bCs/>
          <w:sz w:val="24"/>
          <w:szCs w:val="24"/>
        </w:rPr>
        <w:t>O</w:t>
      </w:r>
      <w:r w:rsidRPr="00FA6FC4">
        <w:rPr>
          <w:rStyle w:val="A0"/>
          <w:b/>
          <w:bCs/>
          <w:sz w:val="24"/>
          <w:szCs w:val="24"/>
        </w:rPr>
        <w:t>n webinars</w:t>
      </w:r>
      <w:r w:rsidR="00FA6FC4" w:rsidRPr="00FA6FC4">
        <w:rPr>
          <w:rStyle w:val="A0"/>
          <w:b/>
          <w:bCs/>
          <w:sz w:val="24"/>
          <w:szCs w:val="24"/>
        </w:rPr>
        <w:t>, HA CPD,</w:t>
      </w:r>
      <w:r w:rsidRPr="00FA6FC4">
        <w:rPr>
          <w:rStyle w:val="A0"/>
          <w:b/>
          <w:bCs/>
          <w:sz w:val="24"/>
          <w:szCs w:val="24"/>
        </w:rPr>
        <w:t xml:space="preserve"> AQA training</w:t>
      </w:r>
      <w:r w:rsidR="00FA6FC4" w:rsidRPr="00FA6FC4">
        <w:rPr>
          <w:rStyle w:val="A0"/>
          <w:b/>
          <w:bCs/>
          <w:sz w:val="24"/>
          <w:szCs w:val="24"/>
        </w:rPr>
        <w:t xml:space="preserve">, </w:t>
      </w:r>
      <w:r w:rsidR="0091709C">
        <w:rPr>
          <w:rStyle w:val="A0"/>
          <w:b/>
          <w:bCs/>
          <w:sz w:val="24"/>
          <w:szCs w:val="24"/>
        </w:rPr>
        <w:t>N</w:t>
      </w:r>
      <w:r w:rsidR="00FA6FC4" w:rsidRPr="00FA6FC4">
        <w:rPr>
          <w:rStyle w:val="A0"/>
          <w:b/>
          <w:bCs/>
          <w:sz w:val="24"/>
          <w:szCs w:val="24"/>
        </w:rPr>
        <w:t xml:space="preserve">ational </w:t>
      </w:r>
      <w:r w:rsidR="0091709C">
        <w:rPr>
          <w:rStyle w:val="A0"/>
          <w:b/>
          <w:bCs/>
          <w:sz w:val="24"/>
          <w:szCs w:val="24"/>
        </w:rPr>
        <w:t>C</w:t>
      </w:r>
      <w:r w:rsidR="00FA6FC4" w:rsidRPr="00FA6FC4">
        <w:rPr>
          <w:rStyle w:val="A0"/>
          <w:b/>
          <w:bCs/>
          <w:sz w:val="24"/>
          <w:szCs w:val="24"/>
        </w:rPr>
        <w:t>ollege</w:t>
      </w:r>
      <w:r w:rsidRPr="00FA6FC4">
        <w:rPr>
          <w:rStyle w:val="A0"/>
          <w:b/>
          <w:bCs/>
          <w:sz w:val="24"/>
          <w:szCs w:val="24"/>
        </w:rPr>
        <w:t xml:space="preserve"> as well conferences and Trust meetings. </w:t>
      </w:r>
    </w:p>
    <w:p w:rsidR="004F52DB" w:rsidRPr="00FA6FC4" w:rsidRDefault="00FA6FC4" w:rsidP="004F52DB">
      <w:pPr>
        <w:rPr>
          <w:rStyle w:val="A0"/>
          <w:b/>
          <w:bCs/>
          <w:sz w:val="24"/>
          <w:szCs w:val="24"/>
        </w:rPr>
      </w:pPr>
      <w:r w:rsidRPr="00FA6FC4">
        <w:rPr>
          <w:rStyle w:val="A0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53D5FA9">
            <wp:simplePos x="0" y="0"/>
            <wp:positionH relativeFrom="margin">
              <wp:align>left</wp:align>
            </wp:positionH>
            <wp:positionV relativeFrom="paragraph">
              <wp:posOffset>11355</wp:posOffset>
            </wp:positionV>
            <wp:extent cx="4752474" cy="2203230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474" cy="22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2DB" w:rsidRPr="00FA6FC4" w:rsidRDefault="004F52DB" w:rsidP="004F52DB">
      <w:pPr>
        <w:rPr>
          <w:rStyle w:val="A0"/>
          <w:b/>
          <w:bCs/>
          <w:sz w:val="24"/>
          <w:szCs w:val="24"/>
        </w:rPr>
      </w:pPr>
      <w:r w:rsidRPr="00FA6FC4">
        <w:rPr>
          <w:rStyle w:val="A0"/>
          <w:b/>
          <w:bCs/>
          <w:sz w:val="24"/>
          <w:szCs w:val="24"/>
        </w:rPr>
        <w:t>Whole school CPD</w:t>
      </w:r>
    </w:p>
    <w:p w:rsidR="0091709C" w:rsidRDefault="0091709C" w:rsidP="004F52DB">
      <w:pPr>
        <w:rPr>
          <w:rStyle w:val="A0"/>
          <w:b/>
          <w:bCs/>
          <w:sz w:val="24"/>
          <w:szCs w:val="24"/>
        </w:rPr>
      </w:pPr>
    </w:p>
    <w:p w:rsidR="0091709C" w:rsidRDefault="0091709C" w:rsidP="004F52DB">
      <w:pPr>
        <w:rPr>
          <w:rStyle w:val="A0"/>
          <w:b/>
          <w:bCs/>
          <w:sz w:val="24"/>
          <w:szCs w:val="24"/>
        </w:rPr>
      </w:pPr>
    </w:p>
    <w:p w:rsidR="0091709C" w:rsidRDefault="0091709C" w:rsidP="004F52DB">
      <w:pPr>
        <w:rPr>
          <w:rStyle w:val="A0"/>
          <w:b/>
          <w:bCs/>
          <w:sz w:val="24"/>
          <w:szCs w:val="24"/>
        </w:rPr>
      </w:pPr>
    </w:p>
    <w:p w:rsidR="0091709C" w:rsidRDefault="0091709C" w:rsidP="004F52DB">
      <w:pPr>
        <w:rPr>
          <w:rStyle w:val="A0"/>
          <w:b/>
          <w:bCs/>
          <w:sz w:val="24"/>
          <w:szCs w:val="24"/>
        </w:rPr>
      </w:pPr>
    </w:p>
    <w:p w:rsidR="0061403A" w:rsidRDefault="0091709C" w:rsidP="004F52DB">
      <w:pPr>
        <w:rPr>
          <w:rStyle w:val="A0"/>
          <w:b/>
          <w:bCs/>
          <w:sz w:val="24"/>
          <w:szCs w:val="24"/>
        </w:rPr>
      </w:pPr>
      <w:r w:rsidRPr="00FA6FC4">
        <w:rPr>
          <w:rStyle w:val="A0"/>
          <w:bCs/>
          <w:noProof/>
        </w:rPr>
        <w:drawing>
          <wp:anchor distT="0" distB="0" distL="114300" distR="114300" simplePos="0" relativeHeight="251662336" behindDoc="0" locked="0" layoutInCell="1" allowOverlap="1" wp14:anchorId="5C047332">
            <wp:simplePos x="0" y="0"/>
            <wp:positionH relativeFrom="column">
              <wp:posOffset>3373120</wp:posOffset>
            </wp:positionH>
            <wp:positionV relativeFrom="paragraph">
              <wp:posOffset>2526030</wp:posOffset>
            </wp:positionV>
            <wp:extent cx="3031490" cy="2988945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3A">
        <w:rPr>
          <w:rStyle w:val="A0"/>
          <w:bCs/>
          <w:noProof/>
        </w:rPr>
        <w:drawing>
          <wp:anchor distT="0" distB="0" distL="114300" distR="114300" simplePos="0" relativeHeight="251661312" behindDoc="0" locked="0" layoutInCell="1" allowOverlap="1" wp14:anchorId="24FBBFD3">
            <wp:simplePos x="0" y="0"/>
            <wp:positionH relativeFrom="margin">
              <wp:align>right</wp:align>
            </wp:positionH>
            <wp:positionV relativeFrom="paragraph">
              <wp:posOffset>610235</wp:posOffset>
            </wp:positionV>
            <wp:extent cx="6645910" cy="2895525"/>
            <wp:effectExtent l="0" t="0" r="254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9"/>
                    <a:stretch/>
                  </pic:blipFill>
                  <pic:spPr bwMode="auto">
                    <a:xfrm>
                      <a:off x="0" y="0"/>
                      <a:ext cx="6645910" cy="28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3A" w:rsidRPr="00FA6FC4">
        <w:rPr>
          <w:rStyle w:val="A0"/>
          <w:b/>
          <w:bCs/>
          <w:sz w:val="24"/>
          <w:szCs w:val="24"/>
        </w:rPr>
        <w:t xml:space="preserve">The school will adapt CPD to make it specific for staff. </w:t>
      </w:r>
    </w:p>
    <w:p w:rsidR="00FA6FC4" w:rsidRDefault="00FA6FC4" w:rsidP="004F52DB">
      <w:pPr>
        <w:rPr>
          <w:rStyle w:val="A0"/>
          <w:b/>
          <w:bCs/>
          <w:sz w:val="24"/>
          <w:szCs w:val="24"/>
        </w:rPr>
      </w:pPr>
    </w:p>
    <w:p w:rsidR="00FA6FC4" w:rsidRPr="00FA6FC4" w:rsidRDefault="00FA6FC4" w:rsidP="004F52DB">
      <w:pPr>
        <w:rPr>
          <w:rStyle w:val="A0"/>
          <w:b/>
          <w:bCs/>
          <w:sz w:val="24"/>
          <w:szCs w:val="24"/>
        </w:rPr>
      </w:pPr>
    </w:p>
    <w:p w:rsidR="0061403A" w:rsidRDefault="0061403A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FA6FC4" w:rsidRDefault="00FA6FC4" w:rsidP="004F52DB">
      <w:pPr>
        <w:rPr>
          <w:rStyle w:val="A0"/>
          <w:bCs/>
        </w:rPr>
      </w:pPr>
    </w:p>
    <w:p w:rsidR="004F52DB" w:rsidRDefault="004F52DB" w:rsidP="004F52DB">
      <w:pPr>
        <w:rPr>
          <w:rStyle w:val="A0"/>
          <w:bCs/>
        </w:rPr>
      </w:pPr>
      <w:r w:rsidRPr="004F52DB">
        <w:rPr>
          <w:rStyle w:val="A0"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0BAD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6853" cy="911435"/>
            <wp:effectExtent l="19050" t="19050" r="18415" b="222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53" cy="91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2DB" w:rsidRPr="00FA6FC4" w:rsidRDefault="00FA6FC4" w:rsidP="004F52DB">
      <w:pPr>
        <w:rPr>
          <w:rStyle w:val="A0"/>
          <w:b/>
          <w:bCs/>
          <w:sz w:val="24"/>
          <w:szCs w:val="24"/>
        </w:rPr>
      </w:pPr>
      <w:r w:rsidRPr="00FA6FC4">
        <w:rPr>
          <w:rStyle w:val="A0"/>
          <w:b/>
          <w:bCs/>
          <w:sz w:val="24"/>
          <w:szCs w:val="24"/>
        </w:rPr>
        <w:t>Completed</w:t>
      </w:r>
    </w:p>
    <w:p w:rsidR="004F52DB" w:rsidRDefault="0091709C" w:rsidP="004F52D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1933575</wp:posOffset>
                </wp:positionV>
                <wp:extent cx="762000" cy="1714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53E54" id="Rectangle 16" o:spid="_x0000_s1026" style="position:absolute;margin-left:282pt;margin-top:152.25pt;width:60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z8iQIAAGoFAAAOAAAAZHJzL2Uyb0RvYy54bWysVE1v2zAMvQ/YfxB0Xx0H6ceCOkXQosOA&#10;rg3aDj0rspQYk0SNUuJkv36U7LhBV2DAsIstiuQj+UTy8mpnDdsqDA24ipcnI86Uk1A3blXx78+3&#10;ny44C1G4WhhwquJ7FfjV7OOHy9ZP1RjWYGqFjEBcmLa+4usY/bQoglwrK8IJeOVIqQGtiCTiqqhR&#10;tIRuTTEejc6KFrD2CFKFQLc3nZLPMr7WSsYHrYOKzFSccov5i/m7TN9idimmKxR+3cg+DfEPWVjR&#10;OAo6QN2IKNgGmz+gbCMRAuh4IsEWoHUjVa6BqilHb6p5Wguvci1ETvADTeH/wcr77QJZU9PbnXHm&#10;hKU3eiTWhFsZxeiOCGp9mJLdk19gLwU6pmp3Gm36Ux1sl0ndD6SqXWSSLs/P6J2Iekmq8rycnGbS&#10;i1dnjyF+UWBZOlQcKXqmUmzvQqSAZHowSbECmKa+bYzJQuoTdW2QbQW98HJVZlezsd+g7u4uTlP4&#10;Die3VTLPqEdIRaqxqyqf4t6ohG/co9JED9UxzsgDQgcupFQuZpYozWyd3DSlNzh2Kb1xNLHsc+pt&#10;k5vKDTs4jv4ecfDIUcHFwdk2DvA9gPrHELmzJy6Oak7HJdR76gqEblyCl7cNvc2dCHEhkOaDnpNm&#10;Pj7QRxtoKw79ibM14K/37pM9tS1pOWtp3ioefm4EKs7MV0cN/bmcTNKAZmFyej4mAY81y2ON29hr&#10;oAcvabt4mY/JPprDUSPYF1oN8xSVVMJJil1xGfEgXMduD9BykWo+z2Y0lF7EO/fkZQJPrKbee969&#10;CPR9g0bq7Hs4zKaYvunTzjZ5OphvIugmN/Errz3fNNC5C/vlkzbGsZytXlfk7DcAAAD//wMAUEsD&#10;BBQABgAIAAAAIQBW9a7L3wAAAAsBAAAPAAAAZHJzL2Rvd25yZXYueG1sTI/BTsMwEETvSPyDtUhc&#10;EHVKGyuEOFWFhESPpEhwdGwTR8TrKHba8PdsT3Dc2dHMm2q3+IGd7BT7gBLWqwyYRR1Mj52E9+PL&#10;fQEsJoVGDQGthB8bYVdfX1WqNOGMb/bUpI5RCMZSSXApjSXnUTvrVVyF0SL9vsLkVaJz6riZ1JnC&#10;/cAfskxwr3qkBqdG++ys/m5mL6HL54Diszneice9+zi86oNuCylvb5b9E7Bkl/Rnhgs+oUNNTG2Y&#10;0UQ2SMjFlrYkCZtsmwMjhyguSkvKZp0Dryv+f0P9CwAA//8DAFBLAQItABQABgAIAAAAIQC2gziS&#10;/gAAAOEBAAATAAAAAAAAAAAAAAAAAAAAAABbQ29udGVudF9UeXBlc10ueG1sUEsBAi0AFAAGAAgA&#10;AAAhADj9If/WAAAAlAEAAAsAAAAAAAAAAAAAAAAALwEAAF9yZWxzLy5yZWxzUEsBAi0AFAAGAAgA&#10;AAAhANfc/PyJAgAAagUAAA4AAAAAAAAAAAAAAAAALgIAAGRycy9lMm9Eb2MueG1sUEsBAi0AFAAG&#10;AAgAAAAhAFb1rsvfAAAACwEAAA8AAAAAAAAAAAAAAAAA4wQAAGRycy9kb3ducmV2LnhtbFBLBQYA&#10;AAAABAAEAPMAAADvBQAAAAA=&#10;" fillcolor="#d8d8d8 [2732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2000250</wp:posOffset>
                </wp:positionV>
                <wp:extent cx="895350" cy="2190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FE2B9" id="Rectangle 15" o:spid="_x0000_s1026" style="position:absolute;margin-left:73.5pt;margin-top:157.5pt;width:70.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PalQIAAJEFAAAOAAAAZHJzL2Uyb0RvYy54bWysVMFu2zAMvQ/YPwi6r3ayZm2DOEXQosOA&#10;ri2aDj0rshQLkERNUuJkXz9Kdty0K3YYdrFJkXwUn0jOLndGk63wQYGt6OikpERYDrWy64r+eLr5&#10;dE5JiMzWTIMVFd2LQC/nHz/MWjcVY2hA18ITBLFh2rqKNjG6aVEE3gjDwgk4YdEowRsWUfXrovas&#10;RXSji3FZfila8LXzwEUIeHrdGek840speLyXMohIdEXxbjF/ff6u0reYz9h07ZlrFO+vwf7hFoYp&#10;i0kHqGsWGdl49QeUUdxDABlPOJgCpFRc5BqwmlH5ppplw5zItSA5wQ00hf8Hy++2D56oGt9uQoll&#10;Bt/oEVljdq0FwTMkqHVhin5L9+B7LaCYqt1Jb9If6yC7TOp+IFXsIuF4eH4x+TxB6jmaxqOL8ixj&#10;Fi/Bzof4VYAhSaiox+yZSra9DRETouvBJeUKoFV9o7TOSuoTcaU92TJ84dV6lEP1xnyHujs7n5Rl&#10;fmfEyW2V3DPqEVKRauyqylLca5HwtX0UEunBOsYZeUDowBnnwsYuaWhYLbrjlPL9nBkwIUusYMDu&#10;AV4Xc8DuKOj9U6jIfT0El3+7WBc8ROTMYOMQbJQF/x6Axqr6zJ0/UnZETRJXUO+xeTx0UxUcv1H4&#10;hLcsxAfmcYzw1XE1xHv8SA1tRaGXKGnA/3rvPPljd6OVkhbHsqLh54Z5QYn+ZrHvL0anp2mOs3I6&#10;ORuj4o8tq2OL3ZgrwL4Y4RJyPIvJP+qDKD2YZ9wgi5QVTcxyzF1RHv1BuYrdusAdxMVikd1wdh2L&#10;t3bpeAJPrKYWfdo9M+/6Po44AHdwGGE2fdPOnW+KtLDYRJAq9/oLrz3fOPe5WfsdlRbLsZ69Xjbp&#10;/DcAAAD//wMAUEsDBBQABgAIAAAAIQBcUe9y3gAAAAsBAAAPAAAAZHJzL2Rvd25yZXYueG1sTE/L&#10;TsMwELwj8Q/WInGjTtOkhBCn4iE4VUgUxNmNt3FEvI5iNw18PcsJbjM7o9mZajO7Xkw4hs6TguUi&#10;AYHUeNNRq+D97emqABGiJqN7T6jgCwNs6vOzSpfGn+gVp11sBYdQKLUCG+NQShkai06HhR+QWDv4&#10;0enIdGylGfWJw10v0yRZS6c74g9WD/hgsfncHZ0C0qtn16639nF6+Tik93k222+v1OXFfHcLIuIc&#10;/8zwW5+rQ82d9v5IJoieeXbNW6KC1TJnwI60KBjs+ZLd5CDrSv7fUP8AAAD//wMAUEsBAi0AFAAG&#10;AAgAAAAhALaDOJL+AAAA4QEAABMAAAAAAAAAAAAAAAAAAAAAAFtDb250ZW50X1R5cGVzXS54bWxQ&#10;SwECLQAUAAYACAAAACEAOP0h/9YAAACUAQAACwAAAAAAAAAAAAAAAAAvAQAAX3JlbHMvLnJlbHNQ&#10;SwECLQAUAAYACAAAACEA01aj2pUCAACRBQAADgAAAAAAAAAAAAAAAAAuAgAAZHJzL2Uyb0RvYy54&#10;bWxQSwECLQAUAAYACAAAACEAXFHvct4AAAALAQAADwAAAAAAAAAAAAAAAADvBAAAZHJzL2Rvd25y&#10;ZXYueG1sUEsFBgAAAAAEAAQA8wAAAPoFAAAAAA==&#10;" fillcolor="#d8d8d8 [2732]" strokecolor="#1f3763 [1604]" strokeweight="1pt"/>
            </w:pict>
          </mc:Fallback>
        </mc:AlternateContent>
      </w:r>
      <w:r w:rsidR="004F52DB">
        <w:rPr>
          <w:noProof/>
        </w:rPr>
        <w:drawing>
          <wp:inline distT="0" distB="0" distL="0" distR="0">
            <wp:extent cx="3288632" cy="246647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3884" cy="24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2DB">
        <w:rPr>
          <w:noProof/>
        </w:rPr>
        <w:drawing>
          <wp:inline distT="0" distB="0" distL="0" distR="0" wp14:anchorId="2EF47B1A" wp14:editId="74234F56">
            <wp:extent cx="3187781" cy="3241485"/>
            <wp:effectExtent l="0" t="762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5" r="16248"/>
                    <a:stretch/>
                  </pic:blipFill>
                  <pic:spPr bwMode="auto">
                    <a:xfrm rot="5400000">
                      <a:off x="0" y="0"/>
                      <a:ext cx="3191357" cy="32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2DB" w:rsidRDefault="004F52DB" w:rsidP="004F52DB"/>
    <w:p w:rsidR="001F4A93" w:rsidRPr="00FA6FC4" w:rsidRDefault="003409F9" w:rsidP="004F52DB">
      <w:pPr>
        <w:rPr>
          <w:b/>
          <w:sz w:val="24"/>
          <w:szCs w:val="24"/>
        </w:rPr>
      </w:pPr>
      <w:r w:rsidRPr="00FA6FC4">
        <w:rPr>
          <w:b/>
          <w:sz w:val="24"/>
          <w:szCs w:val="24"/>
        </w:rPr>
        <w:t xml:space="preserve">History </w:t>
      </w:r>
      <w:r w:rsidR="001F4A93" w:rsidRPr="00FA6FC4">
        <w:rPr>
          <w:b/>
          <w:sz w:val="24"/>
          <w:szCs w:val="24"/>
        </w:rPr>
        <w:t xml:space="preserve">CPD is collated and put on </w:t>
      </w:r>
      <w:r w:rsidR="0091709C">
        <w:rPr>
          <w:b/>
          <w:sz w:val="24"/>
          <w:szCs w:val="24"/>
        </w:rPr>
        <w:t xml:space="preserve">the </w:t>
      </w:r>
      <w:r w:rsidR="00FA6FC4" w:rsidRPr="00FA6FC4">
        <w:rPr>
          <w:b/>
          <w:sz w:val="24"/>
          <w:szCs w:val="24"/>
        </w:rPr>
        <w:t>department area o</w:t>
      </w:r>
      <w:r w:rsidR="0091709C">
        <w:rPr>
          <w:b/>
          <w:sz w:val="24"/>
          <w:szCs w:val="24"/>
        </w:rPr>
        <w:t>f the</w:t>
      </w:r>
      <w:r w:rsidR="00FA6FC4" w:rsidRPr="00FA6FC4">
        <w:rPr>
          <w:b/>
          <w:sz w:val="24"/>
          <w:szCs w:val="24"/>
        </w:rPr>
        <w:t xml:space="preserve"> VLE</w:t>
      </w:r>
      <w:r w:rsidR="001F4A93" w:rsidRPr="00FA6FC4">
        <w:rPr>
          <w:b/>
          <w:sz w:val="24"/>
          <w:szCs w:val="24"/>
        </w:rPr>
        <w:t xml:space="preserve"> for all staff to </w:t>
      </w:r>
      <w:r w:rsidRPr="00FA6FC4">
        <w:rPr>
          <w:b/>
          <w:sz w:val="24"/>
          <w:szCs w:val="24"/>
        </w:rPr>
        <w:t xml:space="preserve">find and utilise easily. It contains Historical Association, National college, Ofsted, Pearson, Ford, CBA and AQA training documents </w:t>
      </w:r>
    </w:p>
    <w:p w:rsidR="003409F9" w:rsidRDefault="003409F9" w:rsidP="004F52DB">
      <w:r w:rsidRPr="003409F9">
        <w:rPr>
          <w:noProof/>
        </w:rPr>
        <w:drawing>
          <wp:inline distT="0" distB="0" distL="0" distR="0" wp14:anchorId="32A95062" wp14:editId="54615976">
            <wp:extent cx="5177641" cy="359006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340"/>
                    <a:stretch/>
                  </pic:blipFill>
                  <pic:spPr bwMode="auto">
                    <a:xfrm>
                      <a:off x="0" y="0"/>
                      <a:ext cx="5218684" cy="361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FC4" w:rsidRDefault="00FA6FC4" w:rsidP="004F52DB"/>
    <w:p w:rsidR="00FA6FC4" w:rsidRDefault="00FA6FC4" w:rsidP="004F52DB">
      <w:bookmarkStart w:id="0" w:name="_GoBack"/>
      <w:bookmarkEnd w:id="0"/>
    </w:p>
    <w:p w:rsidR="00FA6FC4" w:rsidRDefault="00FA6FC4" w:rsidP="004F52DB"/>
    <w:p w:rsidR="00FA6FC4" w:rsidRDefault="00FA6FC4" w:rsidP="004F52DB"/>
    <w:p w:rsidR="001F4A93" w:rsidRPr="00FA6FC4" w:rsidRDefault="001E15CC" w:rsidP="004F52DB">
      <w:pPr>
        <w:rPr>
          <w:b/>
          <w:sz w:val="24"/>
          <w:szCs w:val="24"/>
        </w:rPr>
      </w:pPr>
      <w:r w:rsidRPr="00FA6FC4">
        <w:rPr>
          <w:b/>
          <w:sz w:val="24"/>
          <w:szCs w:val="24"/>
        </w:rPr>
        <w:t>Historical Association CPD such as ‘what’s the wisdom’</w:t>
      </w:r>
      <w:r w:rsidR="008E63B9">
        <w:rPr>
          <w:b/>
          <w:sz w:val="24"/>
          <w:szCs w:val="24"/>
        </w:rPr>
        <w:t>,</w:t>
      </w:r>
      <w:r w:rsidRPr="00FA6FC4">
        <w:rPr>
          <w:b/>
          <w:sz w:val="24"/>
          <w:szCs w:val="24"/>
        </w:rPr>
        <w:t xml:space="preserve"> Ofsted advice</w:t>
      </w:r>
      <w:r w:rsidR="008E63B9">
        <w:rPr>
          <w:b/>
          <w:sz w:val="24"/>
          <w:szCs w:val="24"/>
        </w:rPr>
        <w:t>, moderation and lesson planning</w:t>
      </w:r>
      <w:r w:rsidRPr="00FA6FC4">
        <w:rPr>
          <w:b/>
          <w:sz w:val="24"/>
          <w:szCs w:val="24"/>
        </w:rPr>
        <w:t xml:space="preserve"> is discussed </w:t>
      </w:r>
      <w:r w:rsidR="00FA6FC4" w:rsidRPr="00FA6FC4">
        <w:rPr>
          <w:b/>
          <w:sz w:val="24"/>
          <w:szCs w:val="24"/>
        </w:rPr>
        <w:t>in department meetings</w:t>
      </w:r>
    </w:p>
    <w:p w:rsidR="008E63B9" w:rsidRPr="008E63B9" w:rsidRDefault="001E15CC" w:rsidP="008E63B9">
      <w:r w:rsidRPr="003C1F78">
        <w:rPr>
          <w:noProof/>
        </w:rPr>
        <w:drawing>
          <wp:inline distT="0" distB="0" distL="0" distR="0" wp14:anchorId="07A971B5" wp14:editId="0A7BEB79">
            <wp:extent cx="5603966" cy="3984740"/>
            <wp:effectExtent l="0" t="0" r="0" b="0"/>
            <wp:docPr id="187330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0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895" cy="39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B9" w:rsidRPr="00F75979" w:rsidRDefault="008E63B9" w:rsidP="008E63B9">
      <w:pPr>
        <w:rPr>
          <w:rFonts w:cstheme="minorHAnsi"/>
          <w:sz w:val="24"/>
          <w:szCs w:val="24"/>
        </w:rPr>
      </w:pPr>
      <w:r w:rsidRPr="00F7597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7AE9D7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13425" cy="16459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793" cy="165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B9" w:rsidRPr="00F75979" w:rsidRDefault="008E63B9" w:rsidP="008E63B9">
      <w:pPr>
        <w:rPr>
          <w:rFonts w:cstheme="minorHAnsi"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  <w:r w:rsidRPr="00F7597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5406306" wp14:editId="2223B0BA">
            <wp:simplePos x="0" y="0"/>
            <wp:positionH relativeFrom="margin">
              <wp:posOffset>1593215</wp:posOffset>
            </wp:positionH>
            <wp:positionV relativeFrom="paragraph">
              <wp:posOffset>175260</wp:posOffset>
            </wp:positionV>
            <wp:extent cx="4668520" cy="2854960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Discussing marking</w:t>
      </w: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8E63B9" w:rsidRDefault="008E63B9" w:rsidP="004F52DB">
      <w:pPr>
        <w:rPr>
          <w:b/>
          <w:sz w:val="24"/>
          <w:szCs w:val="24"/>
        </w:rPr>
      </w:pPr>
    </w:p>
    <w:p w:rsidR="001D2362" w:rsidRPr="00FA6FC4" w:rsidRDefault="001D2362" w:rsidP="004F52DB">
      <w:pPr>
        <w:rPr>
          <w:b/>
          <w:sz w:val="24"/>
          <w:szCs w:val="24"/>
        </w:rPr>
      </w:pPr>
      <w:r w:rsidRPr="00FA6FC4">
        <w:rPr>
          <w:b/>
          <w:sz w:val="24"/>
          <w:szCs w:val="24"/>
        </w:rPr>
        <w:lastRenderedPageBreak/>
        <w:t>Trust encourages subject specific CPD</w:t>
      </w:r>
    </w:p>
    <w:p w:rsidR="00FA6FC4" w:rsidRDefault="00FA6FC4" w:rsidP="004F52DB">
      <w:r w:rsidRPr="009D4E4D">
        <w:rPr>
          <w:noProof/>
        </w:rPr>
        <w:drawing>
          <wp:inline distT="0" distB="0" distL="0" distR="0" wp14:anchorId="593F095D" wp14:editId="62571990">
            <wp:extent cx="3808210" cy="1828582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4571" cy="1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12" w:rsidRPr="008E63B9" w:rsidRDefault="001D2362" w:rsidP="004F52DB">
      <w:r w:rsidRPr="001D2362">
        <w:rPr>
          <w:noProof/>
        </w:rPr>
        <w:drawing>
          <wp:inline distT="0" distB="0" distL="0" distR="0" wp14:anchorId="26D646BA" wp14:editId="20E6FA17">
            <wp:extent cx="6645910" cy="91865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4247"/>
                    <a:stretch/>
                  </pic:blipFill>
                  <pic:spPr bwMode="auto">
                    <a:xfrm>
                      <a:off x="0" y="0"/>
                      <a:ext cx="6645910" cy="91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7A7" w:rsidRPr="00AC5312" w:rsidRDefault="004247A7" w:rsidP="004F52DB">
      <w:pPr>
        <w:rPr>
          <w:b/>
          <w:sz w:val="24"/>
          <w:szCs w:val="24"/>
        </w:rPr>
      </w:pPr>
      <w:r w:rsidRPr="00AC5312">
        <w:rPr>
          <w:b/>
          <w:sz w:val="24"/>
          <w:szCs w:val="24"/>
        </w:rPr>
        <w:t xml:space="preserve">Trust </w:t>
      </w:r>
      <w:r w:rsidR="00AC5312" w:rsidRPr="00AC5312">
        <w:rPr>
          <w:b/>
          <w:sz w:val="24"/>
          <w:szCs w:val="24"/>
        </w:rPr>
        <w:t>matches CPD needs to individuals and will provide one to one support</w:t>
      </w:r>
    </w:p>
    <w:p w:rsidR="001D2362" w:rsidRDefault="001D2362" w:rsidP="001D2362">
      <w:r w:rsidRPr="001D2362">
        <w:rPr>
          <w:noProof/>
        </w:rPr>
        <w:drawing>
          <wp:inline distT="0" distB="0" distL="0" distR="0" wp14:anchorId="4F5C4B13" wp14:editId="59B9175A">
            <wp:extent cx="6644521" cy="924560"/>
            <wp:effectExtent l="0" t="0" r="444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9513" b="1"/>
                    <a:stretch/>
                  </pic:blipFill>
                  <pic:spPr bwMode="auto">
                    <a:xfrm>
                      <a:off x="0" y="0"/>
                      <a:ext cx="6645910" cy="92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62" w:rsidRPr="008E63B9" w:rsidRDefault="001D2362" w:rsidP="001D2362">
      <w:pPr>
        <w:rPr>
          <w:b/>
          <w:sz w:val="24"/>
          <w:szCs w:val="24"/>
        </w:rPr>
      </w:pPr>
      <w:r w:rsidRPr="008E63B9">
        <w:rPr>
          <w:b/>
          <w:sz w:val="24"/>
          <w:szCs w:val="24"/>
        </w:rPr>
        <w:t xml:space="preserve">Evidence of impact </w:t>
      </w:r>
      <w:r w:rsidR="00862233" w:rsidRPr="008E63B9">
        <w:rPr>
          <w:b/>
          <w:sz w:val="24"/>
          <w:szCs w:val="24"/>
        </w:rPr>
        <w:t>of CPD</w:t>
      </w:r>
    </w:p>
    <w:p w:rsidR="00AC5312" w:rsidRDefault="00AC5312" w:rsidP="001D2362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7A13BA">
            <wp:simplePos x="0" y="0"/>
            <wp:positionH relativeFrom="margin">
              <wp:posOffset>120650</wp:posOffset>
            </wp:positionH>
            <wp:positionV relativeFrom="paragraph">
              <wp:posOffset>93345</wp:posOffset>
            </wp:positionV>
            <wp:extent cx="4396740" cy="379158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4068" r="7908"/>
                    <a:stretch/>
                  </pic:blipFill>
                  <pic:spPr bwMode="auto">
                    <a:xfrm rot="10800000">
                      <a:off x="0" y="0"/>
                      <a:ext cx="439674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12" w:rsidRDefault="00AC5312" w:rsidP="001D2362">
      <w:pPr>
        <w:rPr>
          <w:b/>
          <w:sz w:val="24"/>
          <w:szCs w:val="24"/>
        </w:rPr>
      </w:pPr>
    </w:p>
    <w:p w:rsidR="00AC5312" w:rsidRDefault="00AC5312" w:rsidP="001D2362">
      <w:pPr>
        <w:rPr>
          <w:b/>
          <w:sz w:val="24"/>
          <w:szCs w:val="24"/>
        </w:rPr>
      </w:pPr>
    </w:p>
    <w:p w:rsidR="00AC5312" w:rsidRDefault="00AC5312" w:rsidP="001D2362">
      <w:pPr>
        <w:rPr>
          <w:b/>
          <w:sz w:val="24"/>
          <w:szCs w:val="24"/>
        </w:rPr>
      </w:pPr>
    </w:p>
    <w:p w:rsidR="00AC5312" w:rsidRDefault="00AC5312" w:rsidP="001D2362">
      <w:pPr>
        <w:rPr>
          <w:b/>
          <w:sz w:val="24"/>
          <w:szCs w:val="24"/>
        </w:rPr>
      </w:pPr>
    </w:p>
    <w:p w:rsidR="00AC5312" w:rsidRDefault="00AC5312" w:rsidP="001D2362">
      <w:pPr>
        <w:rPr>
          <w:b/>
          <w:sz w:val="24"/>
          <w:szCs w:val="24"/>
        </w:rPr>
      </w:pPr>
    </w:p>
    <w:p w:rsidR="001D2362" w:rsidRPr="00AC5312" w:rsidRDefault="001D2362" w:rsidP="001D2362">
      <w:pPr>
        <w:rPr>
          <w:b/>
          <w:sz w:val="24"/>
          <w:szCs w:val="24"/>
        </w:rPr>
      </w:pPr>
      <w:r w:rsidRPr="00AC5312">
        <w:rPr>
          <w:b/>
          <w:sz w:val="24"/>
          <w:szCs w:val="24"/>
        </w:rPr>
        <w:t>Teach First lesson observation feedback</w:t>
      </w:r>
    </w:p>
    <w:p w:rsidR="001D2362" w:rsidRDefault="001D2362" w:rsidP="004F52DB"/>
    <w:p w:rsidR="00AC5312" w:rsidRDefault="00AC5312" w:rsidP="004F52DB"/>
    <w:p w:rsidR="00AC5312" w:rsidRDefault="00AC5312" w:rsidP="004F52DB"/>
    <w:p w:rsidR="00AC5312" w:rsidRDefault="00AC5312" w:rsidP="004F52DB"/>
    <w:p w:rsidR="00AC5312" w:rsidRDefault="00AC5312" w:rsidP="004F52DB"/>
    <w:p w:rsidR="00AC5312" w:rsidRDefault="0091709C" w:rsidP="004F52DB"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246380</wp:posOffset>
                </wp:positionV>
                <wp:extent cx="209550" cy="1143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13EB6" id="Rectangle 17" o:spid="_x0000_s1026" style="position:absolute;margin-left:107.25pt;margin-top:19.4pt;width:16.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meZAIAABMFAAAOAAAAZHJzL2Uyb0RvYy54bWysVFFP2zAQfp+0/2D5fSTpCoyKFFUgpkkI&#10;EDDxbBy7jWb7vLPbtPv1OztpYKxP014cn+++O9+X73x+sbWGbRSGFlzNq6OSM+UkNK1b1vz70/Wn&#10;L5yFKFwjDDhV850K/GL+8cN552dqAiswjUJGSVyYdb7mqxj9rCiCXCkrwhF45cipAa2IZOKyaFB0&#10;lN2aYlKWJ0UH2HgEqUKg06veyec5v9ZKxjutg4rM1JzuFvOKeX1JazE/F7MlCr9q5XAN8Q+3sKJ1&#10;VHRMdSWiYGts/0plW4kQQMcjCbYArVupcg/UTVW+6+ZxJbzKvRA5wY80hf+XVt5u7pG1Df27U86c&#10;sPSPHog14ZZGMTojgjofZhT36O9xsAJtU7dbjTZ9qQ+2zaTuRlLVNjJJh5Py7PiYqJfkqqrp5zKT&#10;XryCPYb4VYFlaVNzpOqZSrG5CZEKUug+hIx0mb583sWdUekGxj0oTX2kghmdFaQuDbKNoH8vpFQu&#10;nqR2KF+OTjDdGjMCq0NAE6sBNMQmmMrKGoHlIeCfFUdErgoujmDbOsBDCZofY+U+ft9933Nq/wWa&#10;Hf0+hF7Xwcvrlki8ESHeCyQhE+80nPGOFm2gqzkMO85WgL8Onad40hd5OetoMGoefq4FKs7MN0fK&#10;O6um0zRJ2Zgen07IwLeel7cet7aXQPxX9Ax4mbcpPpr9ViPYZ5rhRapKLuEk1a65jLg3LmM/sPQK&#10;SLVY5DCaHi/ijXv0MiVPrCaRPG2fBfpBSZEkeAv7IRKzd4LqYxPSwWIdQbdZba+8DnzT5GXRDK9E&#10;Gu23do56fcvmvwEAAP//AwBQSwMEFAAGAAgAAAAhADn8fMHeAAAACQEAAA8AAABkcnMvZG93bnJl&#10;di54bWxMj01PwzAMhu9I/IfISNxY2u6DrjSdNtDYFQaMa9aYtqJxqibdyr+fOcHR9qPXz5uvRtuK&#10;E/a+caQgnkQgkEpnGqoUvL9t71IQPmgyunWECn7Qw6q4vsp1ZtyZXvG0D5XgEPKZVlCH0GVS+rJG&#10;q/3EdUh8+3K91YHHvpKm12cOt61MomghrW6IP9S6w8cay+/9YBUM5fPms+rWL0/bKe2ki5f242CU&#10;ur0Z1w8gAo7hD4ZffVaHgp2ObiDjRasgiWdzRhVMU67AQDK758VRwXyRgixy+b9BcQEAAP//AwBQ&#10;SwECLQAUAAYACAAAACEAtoM4kv4AAADhAQAAEwAAAAAAAAAAAAAAAAAAAAAAW0NvbnRlbnRfVHlw&#10;ZXNdLnhtbFBLAQItABQABgAIAAAAIQA4/SH/1gAAAJQBAAALAAAAAAAAAAAAAAAAAC8BAABfcmVs&#10;cy8ucmVsc1BLAQItABQABgAIAAAAIQBQ9xmeZAIAABMFAAAOAAAAAAAAAAAAAAAAAC4CAABkcnMv&#10;ZTJvRG9jLnhtbFBLAQItABQABgAIAAAAIQA5/HzB3gAAAAkBAAAPAAAAAAAAAAAAAAAAAL4EAABk&#10;cnMvZG93bnJldi54bWxQSwUGAAAAAAQABADzAAAAyQUAAAAA&#10;" fillcolor="white [3201]" strokecolor="#70ad47 [3209]" strokeweight="1pt"/>
            </w:pict>
          </mc:Fallback>
        </mc:AlternateContent>
      </w:r>
      <w:r w:rsidR="008E63B9" w:rsidRPr="00AC5312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5AF406">
            <wp:simplePos x="0" y="0"/>
            <wp:positionH relativeFrom="page">
              <wp:posOffset>548640</wp:posOffset>
            </wp:positionH>
            <wp:positionV relativeFrom="paragraph">
              <wp:posOffset>175169</wp:posOffset>
            </wp:positionV>
            <wp:extent cx="4524375" cy="567699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6"/>
                    <a:stretch/>
                  </pic:blipFill>
                  <pic:spPr bwMode="auto">
                    <a:xfrm>
                      <a:off x="0" y="0"/>
                      <a:ext cx="4524375" cy="56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62" w:rsidRPr="00AC5312" w:rsidRDefault="001D2362" w:rsidP="004F52DB">
      <w:pPr>
        <w:rPr>
          <w:b/>
          <w:sz w:val="24"/>
          <w:szCs w:val="24"/>
        </w:rPr>
      </w:pPr>
      <w:r w:rsidRPr="00AC5312">
        <w:rPr>
          <w:b/>
          <w:sz w:val="24"/>
          <w:szCs w:val="24"/>
        </w:rPr>
        <w:t xml:space="preserve">Extract from Department minutes </w:t>
      </w:r>
    </w:p>
    <w:p w:rsidR="001D2362" w:rsidRPr="004F52DB" w:rsidRDefault="001D2362" w:rsidP="004F52DB"/>
    <w:sectPr w:rsidR="001D2362" w:rsidRPr="004F52DB" w:rsidSect="004F5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DB"/>
    <w:rsid w:val="0008509B"/>
    <w:rsid w:val="00154E55"/>
    <w:rsid w:val="001847E3"/>
    <w:rsid w:val="001D2362"/>
    <w:rsid w:val="001E15CC"/>
    <w:rsid w:val="001E4E08"/>
    <w:rsid w:val="001F4A93"/>
    <w:rsid w:val="003409F9"/>
    <w:rsid w:val="004247A7"/>
    <w:rsid w:val="004F52DB"/>
    <w:rsid w:val="0061403A"/>
    <w:rsid w:val="008201D2"/>
    <w:rsid w:val="00862233"/>
    <w:rsid w:val="008E63B9"/>
    <w:rsid w:val="0091709C"/>
    <w:rsid w:val="00960C7A"/>
    <w:rsid w:val="00AC5312"/>
    <w:rsid w:val="00AE0537"/>
    <w:rsid w:val="00D758B6"/>
    <w:rsid w:val="00FA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A114F-FA74-49D4-8982-5D044B3A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4F52DB"/>
    <w:pPr>
      <w:autoSpaceDE w:val="0"/>
      <w:autoSpaceDN w:val="0"/>
      <w:adjustRightInd w:val="0"/>
      <w:spacing w:after="0" w:line="221" w:lineRule="atLeast"/>
    </w:pPr>
    <w:rPr>
      <w:rFonts w:ascii="Frutiger LT Std 45 Light" w:hAnsi="Frutiger LT Std 45 Light"/>
      <w:sz w:val="24"/>
      <w:szCs w:val="24"/>
    </w:rPr>
  </w:style>
  <w:style w:type="character" w:customStyle="1" w:styleId="A0">
    <w:name w:val="A0"/>
    <w:uiPriority w:val="99"/>
    <w:rsid w:val="004F52DB"/>
    <w:rPr>
      <w:rFonts w:cs="Frutiger LT Std 45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Business Academy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 Rowe</dc:creator>
  <cp:keywords/>
  <dc:description/>
  <cp:lastModifiedBy>Dr F Rowe</cp:lastModifiedBy>
  <cp:revision>16</cp:revision>
  <dcterms:created xsi:type="dcterms:W3CDTF">2023-06-01T16:36:00Z</dcterms:created>
  <dcterms:modified xsi:type="dcterms:W3CDTF">2023-06-09T08:33:00Z</dcterms:modified>
</cp:coreProperties>
</file>